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3D" w:rsidRDefault="0028793E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3E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5F29A9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28793E">
        <w:rPr>
          <w:rFonts w:ascii="Times New Roman" w:hAnsi="Times New Roman" w:cs="Times New Roman"/>
          <w:b/>
          <w:sz w:val="28"/>
          <w:szCs w:val="28"/>
        </w:rPr>
        <w:t>закупках администрации Новоясенского сельского поселения Староминского района</w:t>
      </w:r>
      <w:r w:rsidR="00654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93E">
        <w:rPr>
          <w:rFonts w:ascii="Times New Roman" w:hAnsi="Times New Roman" w:cs="Times New Roman"/>
          <w:b/>
          <w:sz w:val="28"/>
          <w:szCs w:val="28"/>
        </w:rPr>
        <w:t>по состоянию на 01.0</w:t>
      </w:r>
      <w:r w:rsidR="006C7AF8">
        <w:rPr>
          <w:rFonts w:ascii="Times New Roman" w:hAnsi="Times New Roman" w:cs="Times New Roman"/>
          <w:b/>
          <w:sz w:val="28"/>
          <w:szCs w:val="28"/>
        </w:rPr>
        <w:t>8</w:t>
      </w:r>
      <w:r w:rsidRPr="0028793E">
        <w:rPr>
          <w:rFonts w:ascii="Times New Roman" w:hAnsi="Times New Roman" w:cs="Times New Roman"/>
          <w:b/>
          <w:sz w:val="28"/>
          <w:szCs w:val="28"/>
        </w:rPr>
        <w:t>.2021 года</w:t>
      </w:r>
    </w:p>
    <w:p w:rsidR="005F29A9" w:rsidRDefault="005F29A9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3440"/>
        <w:gridCol w:w="3123"/>
        <w:gridCol w:w="1733"/>
        <w:gridCol w:w="2976"/>
        <w:gridCol w:w="1756"/>
        <w:gridCol w:w="1681"/>
      </w:tblGrid>
      <w:tr w:rsidR="00633235" w:rsidRPr="005F29A9" w:rsidTr="00633235">
        <w:tc>
          <w:tcPr>
            <w:tcW w:w="3440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2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>Объект закупок</w:t>
            </w:r>
          </w:p>
        </w:tc>
        <w:tc>
          <w:tcPr>
            <w:tcW w:w="173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 xml:space="preserve"> Способ закупки</w:t>
            </w:r>
          </w:p>
        </w:tc>
        <w:tc>
          <w:tcPr>
            <w:tcW w:w="2976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1756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681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договора, рублей</w:t>
            </w:r>
          </w:p>
        </w:tc>
      </w:tr>
      <w:tr w:rsidR="00633235" w:rsidRPr="005F29A9" w:rsidTr="00633235">
        <w:tc>
          <w:tcPr>
            <w:tcW w:w="3440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Кубань»</w:t>
            </w:r>
          </w:p>
        </w:tc>
        <w:tc>
          <w:tcPr>
            <w:tcW w:w="312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электроэнергии</w:t>
            </w:r>
          </w:p>
        </w:tc>
        <w:tc>
          <w:tcPr>
            <w:tcW w:w="173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540082</w:t>
            </w:r>
          </w:p>
        </w:tc>
        <w:tc>
          <w:tcPr>
            <w:tcW w:w="1756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681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633235" w:rsidRPr="005F29A9" w:rsidTr="00633235">
        <w:tc>
          <w:tcPr>
            <w:tcW w:w="3440" w:type="dxa"/>
          </w:tcPr>
          <w:p w:rsidR="00D25CFE" w:rsidRPr="005F29A9" w:rsidRDefault="00D25CFE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Кубань»</w:t>
            </w:r>
          </w:p>
        </w:tc>
        <w:tc>
          <w:tcPr>
            <w:tcW w:w="3123" w:type="dxa"/>
          </w:tcPr>
          <w:p w:rsidR="00D25CFE" w:rsidRPr="005F29A9" w:rsidRDefault="00D25CFE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электроэнергии</w:t>
            </w:r>
          </w:p>
        </w:tc>
        <w:tc>
          <w:tcPr>
            <w:tcW w:w="1733" w:type="dxa"/>
          </w:tcPr>
          <w:p w:rsidR="00D25CFE" w:rsidRPr="005F29A9" w:rsidRDefault="00D25CFE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540656</w:t>
            </w:r>
          </w:p>
        </w:tc>
        <w:tc>
          <w:tcPr>
            <w:tcW w:w="1756" w:type="dxa"/>
          </w:tcPr>
          <w:p w:rsidR="00D25CFE" w:rsidRDefault="00D25CFE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681" w:type="dxa"/>
          </w:tcPr>
          <w:p w:rsidR="00D25CFE" w:rsidRDefault="00D25CFE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«Изумруд»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АРМ Муниципал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 межгород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Pr="006B0F1E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 местная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«Ома»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пожарной сигнализации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Токарева Е.Н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Канцтовары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29504,00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«Власть – Инфо»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официального сайта администрации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АС «Бюджет поселения»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/48-ТП-21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«АПИ Гарант»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сопровождению системы «Гарант»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2741/21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39999,96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КК ЦИТ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випнет</w:t>
            </w:r>
            <w:proofErr w:type="spellEnd"/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4 ч.1 ст.93 </w:t>
            </w:r>
            <w:r w:rsidRPr="0059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06/33-ВЗС/СМЭВ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8174,20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ЦБУ ССП 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бухучета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33507,33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8999,00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«СЦРБ» Министерства здравоохранения Краснодарского края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медосмотр водителя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16836,00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РН-Карт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34551121/0110166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56837,50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составлению отчета 2ТП отходы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оргтехники и заправка картриджей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налоговой декларации по окружающей среде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«Ома»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проектно сметной документации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33015,05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Редакция газеты Степная новь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Запчасти на автомобиль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44439,10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«Ома»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Аккумулятор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 xml:space="preserve">П. 4 ч.1 ст.93 </w:t>
            </w:r>
            <w:r w:rsidRPr="0059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770,46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Ткачев Ю.М.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Сшив архива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04-2/2021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Газпромгазораспределение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Краснодар»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газопроводов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ТФ.15.2-338/20-078/21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102127,87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31419,57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Покос сорной растительности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 Волик В.А.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Волик В.А.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Электроматериалы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13085,00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Волик В.А.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Электроматериалы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3041,00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вывоз мусора с кладбищ поселения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«СЦРБ» министерства здравоохранения Краснодарского края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Медосмотр муниципальных служащих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7712,00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Костенко А.Н.</w:t>
            </w:r>
          </w:p>
        </w:tc>
        <w:tc>
          <w:tcPr>
            <w:tcW w:w="3123" w:type="dxa"/>
          </w:tcPr>
          <w:p w:rsidR="00633235" w:rsidRDefault="00633235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кладбища ст. Новоясенской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«Чистая станица»</w:t>
            </w:r>
          </w:p>
        </w:tc>
        <w:tc>
          <w:tcPr>
            <w:tcW w:w="3123" w:type="dxa"/>
          </w:tcPr>
          <w:p w:rsidR="00633235" w:rsidRDefault="00633235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890,98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123" w:type="dxa"/>
          </w:tcPr>
          <w:p w:rsidR="00633235" w:rsidRDefault="00633235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дороги по пер. Комсомольский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595464,00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633235" w:rsidRDefault="00633235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37018,61</w:t>
            </w:r>
          </w:p>
        </w:tc>
      </w:tr>
      <w:tr w:rsidR="008E7ACF" w:rsidRPr="005F29A9" w:rsidTr="00633235">
        <w:tc>
          <w:tcPr>
            <w:tcW w:w="3440" w:type="dxa"/>
          </w:tcPr>
          <w:p w:rsidR="008E7ACF" w:rsidRDefault="008E7ACF" w:rsidP="008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ДСУ № 2№</w:t>
            </w:r>
          </w:p>
        </w:tc>
        <w:tc>
          <w:tcPr>
            <w:tcW w:w="3123" w:type="dxa"/>
          </w:tcPr>
          <w:p w:rsidR="008E7ACF" w:rsidRDefault="008E7ACF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</w:t>
            </w:r>
          </w:p>
        </w:tc>
        <w:tc>
          <w:tcPr>
            <w:tcW w:w="1733" w:type="dxa"/>
          </w:tcPr>
          <w:p w:rsidR="008E7ACF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конкурс в электронной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</w:t>
            </w:r>
          </w:p>
        </w:tc>
        <w:tc>
          <w:tcPr>
            <w:tcW w:w="2976" w:type="dxa"/>
          </w:tcPr>
          <w:p w:rsidR="008E7ACF" w:rsidRDefault="008D721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03183000583210000540001</w:t>
            </w:r>
          </w:p>
        </w:tc>
        <w:tc>
          <w:tcPr>
            <w:tcW w:w="1756" w:type="dxa"/>
          </w:tcPr>
          <w:p w:rsidR="008E7ACF" w:rsidRDefault="008D721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1681" w:type="dxa"/>
          </w:tcPr>
          <w:p w:rsidR="008E7ACF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35">
              <w:rPr>
                <w:rFonts w:ascii="Times New Roman" w:hAnsi="Times New Roman" w:cs="Times New Roman"/>
                <w:sz w:val="24"/>
                <w:szCs w:val="24"/>
              </w:rPr>
              <w:t>1757491,58</w:t>
            </w:r>
          </w:p>
        </w:tc>
      </w:tr>
      <w:tr w:rsidR="006C7AF8" w:rsidRPr="005F29A9" w:rsidTr="00633235">
        <w:tc>
          <w:tcPr>
            <w:tcW w:w="3440" w:type="dxa"/>
          </w:tcPr>
          <w:p w:rsidR="006C7AF8" w:rsidRDefault="006C7AF8" w:rsidP="008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«РН-Карт»</w:t>
            </w:r>
          </w:p>
        </w:tc>
        <w:tc>
          <w:tcPr>
            <w:tcW w:w="3123" w:type="dxa"/>
          </w:tcPr>
          <w:p w:rsidR="006C7AF8" w:rsidRDefault="006C7AF8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1733" w:type="dxa"/>
          </w:tcPr>
          <w:p w:rsidR="006C7AF8" w:rsidRDefault="006C7AF8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C7AF8" w:rsidRPr="008D7215" w:rsidRDefault="006C7AF8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34551121/024959</w:t>
            </w:r>
          </w:p>
        </w:tc>
        <w:tc>
          <w:tcPr>
            <w:tcW w:w="1756" w:type="dxa"/>
          </w:tcPr>
          <w:p w:rsidR="006C7AF8" w:rsidRDefault="006C7AF8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1681" w:type="dxa"/>
          </w:tcPr>
          <w:p w:rsidR="006C7AF8" w:rsidRPr="00633235" w:rsidRDefault="006C7AF8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21474,00</w:t>
            </w:r>
          </w:p>
        </w:tc>
      </w:tr>
      <w:tr w:rsidR="006C7AF8" w:rsidRPr="005F29A9" w:rsidTr="00633235">
        <w:tc>
          <w:tcPr>
            <w:tcW w:w="3440" w:type="dxa"/>
          </w:tcPr>
          <w:p w:rsidR="006C7AF8" w:rsidRDefault="006C7AF8" w:rsidP="008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6C7AF8" w:rsidRDefault="006C7AF8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пожарного гидранта</w:t>
            </w:r>
          </w:p>
        </w:tc>
        <w:tc>
          <w:tcPr>
            <w:tcW w:w="1733" w:type="dxa"/>
          </w:tcPr>
          <w:p w:rsidR="006C7AF8" w:rsidRPr="00595FB6" w:rsidRDefault="006C7AF8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C7AF8" w:rsidRDefault="006C7AF8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11/21</w:t>
            </w:r>
          </w:p>
        </w:tc>
        <w:tc>
          <w:tcPr>
            <w:tcW w:w="1756" w:type="dxa"/>
          </w:tcPr>
          <w:p w:rsidR="006C7AF8" w:rsidRDefault="006C7AF8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06.06.2021</w:t>
            </w:r>
          </w:p>
        </w:tc>
        <w:tc>
          <w:tcPr>
            <w:tcW w:w="1681" w:type="dxa"/>
          </w:tcPr>
          <w:p w:rsidR="006C7AF8" w:rsidRDefault="006C7AF8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81134,00</w:t>
            </w:r>
          </w:p>
        </w:tc>
      </w:tr>
      <w:tr w:rsidR="006C7AF8" w:rsidRPr="005F29A9" w:rsidTr="00633235">
        <w:tc>
          <w:tcPr>
            <w:tcW w:w="3440" w:type="dxa"/>
          </w:tcPr>
          <w:p w:rsidR="006C7AF8" w:rsidRDefault="006C7AF8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6C7AF8" w:rsidRDefault="006C7AF8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6C7AF8" w:rsidRDefault="006C7AF8" w:rsidP="006F0E34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C7AF8" w:rsidRDefault="006C7AF8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C7AF8" w:rsidRDefault="006C7AF8" w:rsidP="006C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681" w:type="dxa"/>
          </w:tcPr>
          <w:p w:rsidR="006C7AF8" w:rsidRDefault="006C7AF8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38881,94</w:t>
            </w:r>
          </w:p>
        </w:tc>
      </w:tr>
    </w:tbl>
    <w:p w:rsidR="005F29A9" w:rsidRDefault="005F29A9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8793E" w:rsidRPr="0028793E" w:rsidRDefault="0028793E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793E" w:rsidRPr="0028793E" w:rsidSect="002879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32"/>
    <w:rsid w:val="00094ED5"/>
    <w:rsid w:val="0028793E"/>
    <w:rsid w:val="003E69FB"/>
    <w:rsid w:val="005E6123"/>
    <w:rsid w:val="005F29A9"/>
    <w:rsid w:val="00633235"/>
    <w:rsid w:val="0065488E"/>
    <w:rsid w:val="006A27FB"/>
    <w:rsid w:val="006B0F1E"/>
    <w:rsid w:val="006C7AF8"/>
    <w:rsid w:val="008D7215"/>
    <w:rsid w:val="008E7ACF"/>
    <w:rsid w:val="00BA6EF9"/>
    <w:rsid w:val="00C5163D"/>
    <w:rsid w:val="00D25CFE"/>
    <w:rsid w:val="00DA4732"/>
    <w:rsid w:val="00DC4572"/>
    <w:rsid w:val="00EB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ED5"/>
    <w:rPr>
      <w:color w:val="0000FF"/>
      <w:u w:val="single"/>
    </w:rPr>
  </w:style>
  <w:style w:type="table" w:styleId="a5">
    <w:name w:val="Table Grid"/>
    <w:basedOn w:val="a1"/>
    <w:uiPriority w:val="59"/>
    <w:rsid w:val="005F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ED5"/>
    <w:rPr>
      <w:color w:val="0000FF"/>
      <w:u w:val="single"/>
    </w:rPr>
  </w:style>
  <w:style w:type="table" w:styleId="a5">
    <w:name w:val="Table Grid"/>
    <w:basedOn w:val="a1"/>
    <w:uiPriority w:val="59"/>
    <w:rsid w:val="005F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2021-07-09T10:49:00Z</dcterms:created>
  <dcterms:modified xsi:type="dcterms:W3CDTF">2021-09-23T06:33:00Z</dcterms:modified>
</cp:coreProperties>
</file>